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9127685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22045F0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  <w:r w:rsidR="00105A8B">
              <w:rPr>
                <w:sz w:val="20"/>
                <w:szCs w:val="20"/>
              </w:rPr>
              <w:t xml:space="preserve">                                   </w:t>
            </w:r>
            <w:r w:rsidR="00105A8B" w:rsidRPr="00105A8B">
              <w:rPr>
                <w:b/>
                <w:bCs/>
                <w:sz w:val="20"/>
                <w:szCs w:val="20"/>
              </w:rPr>
              <w:t>601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AAEB9D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</w:t>
            </w:r>
            <w:r w:rsidR="00622272">
              <w:rPr>
                <w:sz w:val="20"/>
                <w:szCs w:val="20"/>
              </w:rPr>
              <w:t xml:space="preserve"> Regionale</w:t>
            </w:r>
            <w:r w:rsidRPr="00A54F07">
              <w:rPr>
                <w:sz w:val="20"/>
                <w:szCs w:val="20"/>
              </w:rPr>
              <w:t xml:space="preserve"> n° </w:t>
            </w:r>
            <w:r w:rsidR="00FE4EC3" w:rsidRPr="00FE4EC3">
              <w:rPr>
                <w:b/>
                <w:bCs/>
                <w:sz w:val="20"/>
                <w:szCs w:val="20"/>
              </w:rPr>
              <w:t>2</w:t>
            </w:r>
            <w:r w:rsidR="00622272">
              <w:rPr>
                <w:b/>
                <w:bCs/>
                <w:sz w:val="20"/>
                <w:szCs w:val="20"/>
              </w:rPr>
              <w:t>143</w:t>
            </w:r>
            <w:r w:rsidRPr="00A54F07">
              <w:rPr>
                <w:sz w:val="20"/>
                <w:szCs w:val="20"/>
              </w:rPr>
              <w:t xml:space="preserve"> del </w:t>
            </w:r>
            <w:r w:rsidR="00622272">
              <w:rPr>
                <w:sz w:val="20"/>
                <w:szCs w:val="20"/>
              </w:rPr>
              <w:t>12</w:t>
            </w:r>
            <w:r w:rsidR="00FE4EC3">
              <w:rPr>
                <w:sz w:val="20"/>
                <w:szCs w:val="20"/>
              </w:rPr>
              <w:t>/1</w:t>
            </w:r>
            <w:r w:rsidR="00622272">
              <w:rPr>
                <w:sz w:val="20"/>
                <w:szCs w:val="20"/>
              </w:rPr>
              <w:t>2</w:t>
            </w:r>
            <w:r w:rsidR="00FE4EC3">
              <w:rPr>
                <w:sz w:val="20"/>
                <w:szCs w:val="20"/>
              </w:rPr>
              <w:t>/2023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275892C9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105A8B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D6AE8" w14:textId="77777777" w:rsidR="00E8267E" w:rsidRDefault="00E8267E" w:rsidP="00361CE9">
      <w:pPr>
        <w:spacing w:after="0" w:line="240" w:lineRule="auto"/>
      </w:pPr>
      <w:r>
        <w:separator/>
      </w:r>
    </w:p>
  </w:endnote>
  <w:endnote w:type="continuationSeparator" w:id="0">
    <w:p w14:paraId="1C870465" w14:textId="77777777" w:rsidR="00E8267E" w:rsidRDefault="00E8267E" w:rsidP="00361CE9">
      <w:pPr>
        <w:spacing w:after="0" w:line="240" w:lineRule="auto"/>
      </w:pPr>
      <w:r>
        <w:continuationSeparator/>
      </w:r>
    </w:p>
  </w:endnote>
  <w:endnote w:type="continuationNotice" w:id="1">
    <w:p w14:paraId="2AD80C85" w14:textId="77777777" w:rsidR="00E8267E" w:rsidRDefault="00E82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5B85A" w14:textId="77777777" w:rsidR="00E8267E" w:rsidRDefault="00E8267E" w:rsidP="00361CE9">
      <w:pPr>
        <w:spacing w:after="0" w:line="240" w:lineRule="auto"/>
      </w:pPr>
      <w:r>
        <w:separator/>
      </w:r>
    </w:p>
  </w:footnote>
  <w:footnote w:type="continuationSeparator" w:id="0">
    <w:p w14:paraId="2CB9D14F" w14:textId="77777777" w:rsidR="00E8267E" w:rsidRDefault="00E8267E" w:rsidP="00361CE9">
      <w:pPr>
        <w:spacing w:after="0" w:line="240" w:lineRule="auto"/>
      </w:pPr>
      <w:r>
        <w:continuationSeparator/>
      </w:r>
    </w:p>
  </w:footnote>
  <w:footnote w:type="continuationNotice" w:id="1">
    <w:p w14:paraId="592F2B85" w14:textId="77777777" w:rsidR="00E8267E" w:rsidRDefault="00E826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00568">
    <w:abstractNumId w:val="0"/>
  </w:num>
  <w:num w:numId="2" w16cid:durableId="1042247325">
    <w:abstractNumId w:val="8"/>
  </w:num>
  <w:num w:numId="3" w16cid:durableId="2067222047">
    <w:abstractNumId w:val="7"/>
  </w:num>
  <w:num w:numId="4" w16cid:durableId="362365228">
    <w:abstractNumId w:val="1"/>
  </w:num>
  <w:num w:numId="5" w16cid:durableId="1888369739">
    <w:abstractNumId w:val="6"/>
  </w:num>
  <w:num w:numId="6" w16cid:durableId="1535578767">
    <w:abstractNumId w:val="2"/>
  </w:num>
  <w:num w:numId="7" w16cid:durableId="1537737170">
    <w:abstractNumId w:val="9"/>
  </w:num>
  <w:num w:numId="8" w16cid:durableId="608196693">
    <w:abstractNumId w:val="5"/>
  </w:num>
  <w:num w:numId="9" w16cid:durableId="722099214">
    <w:abstractNumId w:val="4"/>
  </w:num>
  <w:num w:numId="10" w16cid:durableId="17531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05A8B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22272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7F05CB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9D6A2D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7377D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8267E"/>
    <w:rsid w:val="00E94B9B"/>
    <w:rsid w:val="00EA4036"/>
    <w:rsid w:val="00F165CE"/>
    <w:rsid w:val="00F9417E"/>
    <w:rsid w:val="00FA00F7"/>
    <w:rsid w:val="00FB7A96"/>
    <w:rsid w:val="00FE4EC3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2" ma:contentTypeDescription="Creare un nuovo documento." ma:contentTypeScope="" ma:versionID="be530f573d2af24b35a8007c5468c51e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d25f890b0eb492a710afb1bbec06712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86F73-0856-4EB5-AADB-E6EA5035A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Cavaterra Carmelo</cp:lastModifiedBy>
  <cp:revision>84</cp:revision>
  <dcterms:created xsi:type="dcterms:W3CDTF">2021-02-03T23:48:00Z</dcterms:created>
  <dcterms:modified xsi:type="dcterms:W3CDTF">2024-10-24T10:08:00Z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Order">
    <vt:r8>177200</vt:r8>
  </property>
  <property fmtid="{D5CDD505-2E9C-101B-9397-08002B2CF9AE}" pid="4" name="ORMADescrDoc">
    <vt:lpwstr/>
  </property>
  <property fmtid="{D5CDD505-2E9C-101B-9397-08002B2CF9AE}" pid="5" name="ne7f82781018452b9fac2bc9e389d30d">
    <vt:lpwstr>Come fare per|c416a4d1-5e6a-4e07-9bf9-0954ccf05574</vt:lpwstr>
  </property>
  <property fmtid="{D5CDD505-2E9C-101B-9397-08002B2CF9AE}" pid="6" name="TaxCatchAll">
    <vt:lpwstr>1;#Come fare per</vt:lpwstr>
  </property>
</Properties>
</file>